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恋上郴州温泉双飞6天行程单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00517297544660O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HO1219 上海浦东T2-郴州北湖 06:35-09:15
                <w:br/>
                HO1220 郴州北湖-上海浦东T2 10:55-13：05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恋上郴州-纯玩双飞6日游
                <w:br/>
                日期
                <w:br/>
                参考行程
                <w:br/>
                餐
                <w:br/>
                宿
                <w:br/>
                第一天
                <w:br/>
                上海--郴州-爱莲湖-苏仙岭
                <w:br/>
                客人自行前往机场乘机，前往郴州。抵达后前往游览以湘南古民居建筑样式为载体，把我国理学开山鼻祖周敦颐及其《爱莲说》做成的主题公园——【爱莲湖湘南风情园】（游览时间约30分钟），其占地148亩，由一个湖、一个岛、一座书院、一座戏台、一条沿江风光带和两个广场、两座牌坊、两座雕像、四座桥梁等几十个小景点组成。后乘车前往【苏仙岭】因苏仙神奇、美丽的传说而驰名海内外，岭上有白鹿洞、升仙石、望母松等“仙”迹，自然山水风光久负盛名。由秦少游作词、苏东坡作跋、米芾书写的《踏莎行·郴州旅舍》被篆刻在苏仙岭的岩壁上，史称“三绝碑”。
                <w:br/>
                参考航班：HO1219 上海浦东T2-郴州北湖 06:35-09:15（实际以出票为准）
                <w:br/>
                中
                <w:br/>
                郴州
                <w:br/>
                第二天
                <w:br/>
                白廊-东江湖
                <w:br/>
                早餐后前往【船游大东江湖】（约50分钟）东江湖纯净浩瀚湖面面积160平方公里，蓄水量81.2亿立方米，全国排名13，相当于半个洞庭湖的蓄水量，东江湖周森林环绕，水质清洌，湖面烟波浩淼，犹如仙境，有湖心岛和半岛13个，岛上山奇水秀，景色迷人。后乘车前往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
                <w:br/>
                早中晚
                <w:br/>
                郴州
                <w:br/>
                第三天
                <w:br/>
                高椅岭-马皇丘-瓦窑坪
                <w:br/>
                早餐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后前往游览郴州的网红景点【马皇丘大峡谷】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后【瓦窑坪】位于郴州市苏仙区 飞天山镇 ，自汉代以来，瓦窑坪便是贯通我国南北的水上要津 ，是郴州通往衡阳、长沙的水路起点和终点站。2023年8月26日，历时6个月精心打造的瓦窑坪历史古村项目的文化古街正式开街，标志着该项目正式落成。古街上，轻纱悬挂，红色灯笼点缀着古朴的青瓦屋檐，明清小镇的风韵跃然眼前。橘井药坊、 嘉禾倒缸酒 坊、 玲珑茶 坊、金贵银坊等郴州知名品牌齐聚瓦窑坪。
                <w:br/>
                早中
                <w:br/>
                郴州
                <w:br/>
                第四天
                <w:br/>
                莽山国家森林公园（五指峰景区）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行程结束后，安排莽山温泉酒店店用晚餐。
                <w:br/>
                早晚
                <w:br/>
                莽山温泉
                <w:br/>
                第五天
                <w:br/>
                自由活动-万华岩早餐后自由活动，您可以享受温泉酒店的各项设施（温泉+丛林吊桥+鸟巢），疯狂拍照晒朋友圈，中午12点安排退房。
                <w:br/>
                后游览【万华岩风景区】万华岩仍在发育中的大型地下河天坑，属南方典型喀期特岩溶地貌，似万树千花凡尘不染，千姿百态，栩栩如生，溶洞景观岩石无论大小，处处雄风大气，阳刚十足，赤壁倒悬，险峻无比，造型奇绝，特色鲜明。
                <w:br/>
                早晚
                <w:br/>
                郴州
                <w:br/>
                第六天
                <w:br/>
                送机
                <w:br/>
                早餐后， 根据航班时间前场机场，结束愉快之旅!
                <w:br/>
                参考航班：HO1220 郴州北湖-上海浦东T2 10:55-13：05（实际以出票为准）
                <w:br/>
                早
                <w:br/>
                温馨的家
                <w:br/>
                包含项目
                <w:br/>
                1、大交通：上海至郴州往返经济舱机票（不含税）
                <w:br/>
                2、门 票：高椅岭门票、莽山国家森林公园五指峰景区、东江湖A线门票、苏仙岭、万华岩。（报名时已享受门票优惠，当地不退不补）
                <w:br/>
                3、酒店：4晚郴州4钻酒店+1晚莽山温泉酒店 郴州参考酒店：米阁或华美达安可或雄森或欧铂酒店或郴州国际同级
                <w:br/>
                4、用餐：全程含5早6正（标准：酒店含早， 正餐：30元/人，莽山温泉酒店晚餐：45元/人，自愿放弃恕不退费）
                <w:br/>
                5、用车：当地空调旅游车，专车专用，车辆大小由旅行社根据游客人数调整，保证每位游客1个正座
                <w:br/>
                6、导游：当地导游贴心服务。
                <w:br/>
                费用不含
                <w:br/>
                必须消费的小交通套餐：五指峰上下索道+五指峰环保车+东江湖环保车+白廊游船+机建燃油=399元/人    请与团费一起支付，感谢配合！（参加此行程需自费此小交通套餐，全年龄段及证件均无优惠享受
                <w:br/>
                1.单房差600元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1、大交通：上海至郴州往返经济舱机票（不含税）
                <w:br/>
                2、门 票：高椅岭门票、莽山国家森林公园五指峰景区、东江湖A线门票、苏仙岭、万华岩。（报名时已享受门票优惠，当地不退不补）
                <w:br/>
                3、酒店：4晚郴州4钻酒店+1晚莽山温泉酒店 
                <w:br/>
                郴州参考酒店：米阁或华美达安可或雄森或欧铂酒店或郴州国际同级
                <w:br/>
                4、用餐：全程含5早6正（标准：酒店含早， 正餐：30元/人，莽山温泉酒店晚餐：45元/人，自愿放弃恕不退费）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必须消费的小交通套餐：五指峰上下索道+五指峰环保车+东江湖环保车+白廊游船+机建燃油=399元/人    请与团费一起支付，感谢配合！（参加此行程需自费此小交通套餐，全年龄段及证件均无优惠享受
                <w:br/>
                1.单房差600元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2025-07-16T23:00:33+08:00</dcterms:created>
  <dcterms:modified xsi:type="dcterms:W3CDTF">2025-07-16T23:00:33+08:00</dcterms:modified>
</cp:coreProperties>
</file>

<file path=docProps/custom.xml><?xml version="1.0" encoding="utf-8"?>
<Properties xmlns="http://schemas.openxmlformats.org/officeDocument/2006/custom-properties" xmlns:vt="http://schemas.openxmlformats.org/officeDocument/2006/docPropsVTypes"/>
</file>